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44C1" w14:textId="77777777" w:rsidR="00455499" w:rsidRDefault="00455499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eastAsia="en-AU"/>
        </w:rPr>
      </w:pPr>
    </w:p>
    <w:p w14:paraId="2683D7DD" w14:textId="04A4180A" w:rsidR="005473FB" w:rsidRPr="005473FB" w:rsidRDefault="005473FB" w:rsidP="0054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 w:cstheme="minorBidi"/>
          <w:b/>
          <w:bCs/>
          <w:color w:val="212121"/>
          <w:sz w:val="32"/>
          <w:szCs w:val="32"/>
          <w:rtl/>
          <w:lang w:eastAsia="en-AU" w:bidi="ar"/>
        </w:rPr>
      </w:pPr>
      <w:r w:rsidRPr="005473FB">
        <w:rPr>
          <w:rFonts w:asciiTheme="minorBidi" w:hAnsiTheme="minorBidi" w:cstheme="minorBidi"/>
          <w:b/>
          <w:bCs/>
          <w:color w:val="212121"/>
          <w:sz w:val="32"/>
          <w:szCs w:val="32"/>
          <w:rtl/>
          <w:lang w:eastAsia="en-AU" w:bidi="ar"/>
        </w:rPr>
        <w:t>مجموعة أسئلة</w:t>
      </w:r>
      <w:r w:rsidR="00176660">
        <w:rPr>
          <w:rFonts w:asciiTheme="minorBidi" w:hAnsiTheme="minorBidi" w:cstheme="minorBidi" w:hint="cs"/>
          <w:b/>
          <w:bCs/>
          <w:color w:val="212121"/>
          <w:sz w:val="32"/>
          <w:szCs w:val="32"/>
          <w:rtl/>
          <w:lang w:eastAsia="en-AU" w:bidi="ar"/>
        </w:rPr>
        <w:t xml:space="preserve"> عن تجربة مريض في مستشفى أسترالية</w:t>
      </w:r>
    </w:p>
    <w:p w14:paraId="2AFD0B55" w14:textId="77777777" w:rsidR="005473FB" w:rsidRPr="005473FB" w:rsidRDefault="005473FB" w:rsidP="0054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65CF2AAF" w14:textId="64F65DB5" w:rsidR="00EA595B" w:rsidRDefault="005473FB" w:rsidP="00E44CAC">
      <w:pPr>
        <w:shd w:val="clear" w:color="auto" w:fill="D9D9D9" w:themeFill="background1" w:themeFillShade="D9"/>
        <w:bidi/>
        <w:rPr>
          <w:rFonts w:ascii="inherit" w:hAnsi="inherit" w:cs="Courier New"/>
          <w:b/>
          <w:bCs/>
          <w:color w:val="212121"/>
          <w:sz w:val="28"/>
          <w:szCs w:val="28"/>
          <w:rtl/>
          <w:lang w:eastAsia="en-AU"/>
        </w:rPr>
      </w:pPr>
      <w:r w:rsidRPr="005473FB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 w:bidi="ar"/>
        </w:rPr>
        <w:t>مقدمة نصية</w:t>
      </w:r>
      <w:r w:rsidR="00176660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 w:bidi="ar"/>
        </w:rPr>
        <w:t xml:space="preserve"> عن </w:t>
      </w:r>
      <w:r w:rsidRPr="005473FB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 w:bidi="ar"/>
        </w:rPr>
        <w:t>استطلاعات</w:t>
      </w:r>
      <w:r w:rsidR="00176660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 w:bidi="ar"/>
        </w:rPr>
        <w:t xml:space="preserve"> </w:t>
      </w:r>
      <w:r w:rsidR="007B0B76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 w:bidi="ar"/>
        </w:rPr>
        <w:t>ال</w:t>
      </w:r>
      <w:r w:rsidR="00176660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 w:bidi="ar"/>
        </w:rPr>
        <w:t>رأي</w:t>
      </w:r>
      <w:r w:rsidRPr="005473FB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 w:bidi="ar"/>
        </w:rPr>
        <w:t xml:space="preserve"> </w:t>
      </w:r>
      <w:r w:rsidR="00176660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 w:bidi="ar"/>
        </w:rPr>
        <w:t>عبر ال</w:t>
      </w:r>
      <w:r w:rsidRPr="005473FB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 w:bidi="ar"/>
        </w:rPr>
        <w:t>بريد وال</w:t>
      </w:r>
      <w:r w:rsidR="00617C0B">
        <w:rPr>
          <w:rFonts w:ascii="inherit" w:hAnsi="inherit" w:cs="Courier New" w:hint="cs"/>
          <w:b/>
          <w:bCs/>
          <w:color w:val="212121"/>
          <w:sz w:val="28"/>
          <w:szCs w:val="28"/>
          <w:rtl/>
          <w:lang w:eastAsia="en-AU"/>
        </w:rPr>
        <w:t>إنترنت</w:t>
      </w:r>
    </w:p>
    <w:p w14:paraId="438E155E" w14:textId="77777777" w:rsidR="00176660" w:rsidRPr="005473FB" w:rsidRDefault="00176660" w:rsidP="00176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b/>
          <w:bCs/>
          <w:color w:val="212121"/>
          <w:sz w:val="28"/>
          <w:szCs w:val="28"/>
          <w:rtl/>
          <w:lang w:eastAsia="en-AU" w:bidi="ar"/>
        </w:rPr>
      </w:pPr>
    </w:p>
    <w:p w14:paraId="659BDC43" w14:textId="00150549" w:rsidR="005E4191" w:rsidRDefault="005473FB" w:rsidP="005E4191">
      <w:pPr>
        <w:bidi/>
        <w:rPr>
          <w:lang w:eastAsia="en-AU"/>
        </w:rPr>
      </w:pP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ندعوك للمشاركة في استطلاع</w:t>
      </w:r>
      <w:r w:rsidR="00176660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رأي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</w:t>
      </w:r>
      <w:r w:rsidR="00D40E1C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ا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لمرض</w:t>
      </w:r>
      <w:r w:rsidR="00D40E1C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ى</w:t>
      </w:r>
      <w:r w:rsidR="00176660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والذي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تم تصميمه للاستخدام في أستراليا لقياس تجارب المستهلكين في المستشفى. وجهات نظرك مهمة </w:t>
      </w:r>
      <w:r w:rsidR="005E419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للغاية </w:t>
      </w:r>
      <w:r w:rsidR="004838F9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من أجل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مساعدة </w:t>
      </w:r>
      <w:r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>[</w:t>
      </w:r>
      <w:r w:rsidR="005E4191">
        <w:rPr>
          <w:rFonts w:asciiTheme="minorBidi" w:hAnsiTheme="minorBidi" w:cstheme="minorBidi" w:hint="cs"/>
          <w:b/>
          <w:bCs/>
          <w:color w:val="212121"/>
          <w:sz w:val="22"/>
          <w:szCs w:val="22"/>
          <w:rtl/>
          <w:lang w:eastAsia="en-AU" w:bidi="ar"/>
        </w:rPr>
        <w:t>ا</w:t>
      </w:r>
      <w:r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>دخل اسم الم</w:t>
      </w:r>
      <w:r w:rsidR="004838F9" w:rsidRPr="004838F9">
        <w:rPr>
          <w:rFonts w:asciiTheme="minorBidi" w:hAnsiTheme="minorBidi" w:cstheme="minorBidi" w:hint="cs"/>
          <w:b/>
          <w:bCs/>
          <w:color w:val="212121"/>
          <w:sz w:val="22"/>
          <w:szCs w:val="22"/>
          <w:rtl/>
          <w:lang w:eastAsia="en-AU" w:bidi="ar"/>
        </w:rPr>
        <w:t>نظم</w:t>
      </w:r>
      <w:r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>ة]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و</w:t>
      </w:r>
      <w:r w:rsidR="00D40E1C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أيضاً </w:t>
      </w:r>
      <w:r w:rsidR="005E4191">
        <w:rPr>
          <w:rFonts w:ascii="Arial" w:hAnsi="Arial" w:cs="Arial"/>
          <w:sz w:val="22"/>
          <w:szCs w:val="22"/>
        </w:rPr>
        <w:t>Australian Commission on Safety and Quality in Health Care</w:t>
      </w:r>
      <w:r w:rsidR="005E4191">
        <w:rPr>
          <w:rtl/>
          <w:lang w:eastAsia="en-AU"/>
        </w:rPr>
        <w:t xml:space="preserve"> </w:t>
      </w:r>
    </w:p>
    <w:p w14:paraId="05EC2C60" w14:textId="233070E4" w:rsidR="005473FB" w:rsidRDefault="005E4191" w:rsidP="005E4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</w:pPr>
      <w:r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(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ال</w:t>
      </w:r>
      <w:r w:rsidR="0041168E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مفوضي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ة الأسترالية لسلامة وجودة الرعاية الصحية</w:t>
      </w:r>
      <w:r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)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لتحديد الأشياء التي </w:t>
      </w:r>
      <w:r w:rsidR="00D40E1C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بحاجة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</w:t>
      </w:r>
      <w:r w:rsidR="00D40E1C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لأن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</w:t>
      </w:r>
      <w:r w:rsidR="00D40E1C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ت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تحسن في نهجنا لرعاية المرضى. ستسمح تعليقاتك أيضًا</w:t>
      </w:r>
      <w:r w:rsidR="00E77492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لـ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</w:t>
      </w:r>
      <w:r w:rsidR="0041168E"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>[أدخل اسم الم</w:t>
      </w:r>
      <w:r w:rsidR="0041168E" w:rsidRPr="004838F9">
        <w:rPr>
          <w:rFonts w:asciiTheme="minorBidi" w:hAnsiTheme="minorBidi" w:cstheme="minorBidi" w:hint="cs"/>
          <w:b/>
          <w:bCs/>
          <w:color w:val="212121"/>
          <w:sz w:val="22"/>
          <w:szCs w:val="22"/>
          <w:rtl/>
          <w:lang w:eastAsia="en-AU" w:bidi="ar"/>
        </w:rPr>
        <w:t>نظم</w:t>
      </w:r>
      <w:r w:rsidR="0041168E"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>ة]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بمشاركة النتائج مع المنظمات النظيرة لتعزيز </w:t>
      </w:r>
      <w:r w:rsidR="008153A3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التشارك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</w:t>
      </w:r>
      <w:r w:rsidR="008153A3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لأفضل ال</w:t>
      </w:r>
      <w:r w:rsidR="00DF4AA9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ممارس</w:t>
      </w:r>
      <w:r w:rsidR="008153A3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ات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و</w:t>
      </w:r>
      <w:r w:rsidR="008153A3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ال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تحسن </w:t>
      </w:r>
      <w:r w:rsidR="008153A3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ال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مستمر. ي</w:t>
      </w:r>
      <w:r w:rsidR="00D8453F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نبغي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أن يستغرق الاستبيان حوالي </w:t>
      </w:r>
      <w:r w:rsidR="005473FB"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>[</w:t>
      </w:r>
      <w:r w:rsidR="005473FB" w:rsidRPr="005473FB">
        <w:rPr>
          <w:rFonts w:asciiTheme="minorBidi" w:hAnsiTheme="minorBidi" w:cstheme="minorBidi"/>
          <w:b/>
          <w:bCs/>
          <w:color w:val="212121"/>
          <w:sz w:val="22"/>
          <w:szCs w:val="22"/>
          <w:lang w:eastAsia="en-AU" w:bidi="ar"/>
        </w:rPr>
        <w:t>X</w:t>
      </w:r>
      <w:r w:rsidR="005473FB"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>]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دقيقة ليكتمل.</w:t>
      </w:r>
    </w:p>
    <w:p w14:paraId="13959DC1" w14:textId="77777777" w:rsidR="00D40E1C" w:rsidRPr="005473FB" w:rsidRDefault="00D40E1C" w:rsidP="00D40E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</w:pPr>
    </w:p>
    <w:p w14:paraId="506F0623" w14:textId="1F7EC43C" w:rsidR="005473FB" w:rsidRDefault="00B61A8F" w:rsidP="0054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</w:pPr>
      <w:r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ف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من خلال المشاركة في ا</w:t>
      </w:r>
      <w:r w:rsidR="002647F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س</w:t>
      </w:r>
      <w:r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تطلاع الرأي</w:t>
      </w:r>
      <w:r w:rsidR="00176660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،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فإنك توافق على ال</w:t>
      </w:r>
      <w:r w:rsidR="00090105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اشتراك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في </w:t>
      </w:r>
      <w:r w:rsidR="00090105">
        <w:rPr>
          <w:rFonts w:asciiTheme="minorBidi" w:hAnsiTheme="minorBidi" w:cstheme="minorBidi" w:hint="cs"/>
          <w:color w:val="212121"/>
          <w:sz w:val="22"/>
          <w:szCs w:val="22"/>
          <w:rtl/>
          <w:lang w:eastAsia="en-AU"/>
        </w:rPr>
        <w:t>ال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ا</w:t>
      </w:r>
      <w:r w:rsidR="00F07782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ستطلاع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. ستبقى المعلومات التي </w:t>
      </w:r>
      <w:r w:rsidR="002647F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س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تقدمها سرية ولن يتم استخدامها في اتخاذ القرار بشأن علاجك. أنت حر في الانسحاب في أي وقت إذا كنت لا تشعر بالراحة في الإجابة على سؤال</w:t>
      </w:r>
      <w:r w:rsidR="00090105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ما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.</w:t>
      </w:r>
      <w:r w:rsidR="00F07782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إنّ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أي تقارير حول نتائج ا</w:t>
      </w:r>
      <w:r w:rsidR="00F07782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ستطلاع </w:t>
      </w:r>
      <w:r w:rsidR="002647F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الرأي 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ستزيل </w:t>
      </w:r>
      <w:r w:rsidR="002647F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ال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معلومات الشخصية</w:t>
      </w:r>
      <w:r w:rsidR="002647F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للمريض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وس</w:t>
      </w:r>
      <w:r w:rsidR="002647F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ي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ت</w:t>
      </w:r>
      <w:r w:rsidR="002647F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م ت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جم</w:t>
      </w:r>
      <w:r w:rsidR="002647F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ي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ع العديد من المرضى معًا لإظهار الأنماط ال</w:t>
      </w:r>
      <w:r w:rsidR="002647F1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إجمالية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وليس ال</w:t>
      </w:r>
      <w:r w:rsidR="00F07782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أجوبة</w:t>
      </w:r>
      <w:r w:rsidR="005473FB"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الفردية.</w:t>
      </w:r>
    </w:p>
    <w:p w14:paraId="7E6B0E43" w14:textId="77777777" w:rsidR="00D30DA0" w:rsidRPr="005473FB" w:rsidRDefault="00D30DA0" w:rsidP="00D30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</w:pPr>
    </w:p>
    <w:p w14:paraId="4E4B4D72" w14:textId="16E548CE" w:rsidR="005473FB" w:rsidRPr="005473FB" w:rsidRDefault="005473FB" w:rsidP="0054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</w:pP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إذا </w:t>
      </w:r>
      <w:r w:rsidR="006C4729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واجهت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أي</w:t>
      </w:r>
      <w:r w:rsidR="00AF2EDC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ة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مشاكل</w:t>
      </w:r>
      <w:r w:rsidR="006C4729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في </w:t>
      </w:r>
      <w:r w:rsidR="00DF0214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تعيئة</w:t>
      </w:r>
      <w:r w:rsidR="00A00117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هذا الاستبيان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أو</w:t>
      </w:r>
      <w:r w:rsidR="00A00117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 xml:space="preserve"> </w:t>
      </w:r>
      <w:r w:rsidR="00DA48EF">
        <w:rPr>
          <w:rFonts w:asciiTheme="minorBidi" w:hAnsiTheme="minorBidi" w:cstheme="minorBidi" w:hint="cs"/>
          <w:color w:val="212121"/>
          <w:sz w:val="22"/>
          <w:szCs w:val="22"/>
          <w:rtl/>
          <w:lang w:eastAsia="en-AU"/>
        </w:rPr>
        <w:t xml:space="preserve">إذا كان </w:t>
      </w:r>
      <w:r w:rsidR="00A00117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لديك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أسئلة </w:t>
      </w:r>
      <w:r w:rsidR="00A00117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بخصوصه</w:t>
      </w:r>
      <w:r w:rsidR="00176660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،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فيرجى </w:t>
      </w:r>
      <w:r w:rsidR="00AF2EDC">
        <w:rPr>
          <w:rFonts w:asciiTheme="minorBidi" w:hAnsiTheme="minorBidi" w:cstheme="minorBidi" w:hint="cs"/>
          <w:color w:val="212121"/>
          <w:sz w:val="22"/>
          <w:szCs w:val="22"/>
          <w:rtl/>
          <w:lang w:eastAsia="en-AU" w:bidi="ar"/>
        </w:rPr>
        <w:t>أن تتصل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 xml:space="preserve"> بالهاتف </w:t>
      </w:r>
      <w:r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>[</w:t>
      </w:r>
      <w:r w:rsidR="00A00117">
        <w:rPr>
          <w:rFonts w:asciiTheme="minorBidi" w:hAnsiTheme="minorBidi" w:cstheme="minorBidi" w:hint="cs"/>
          <w:b/>
          <w:bCs/>
          <w:color w:val="212121"/>
          <w:sz w:val="22"/>
          <w:szCs w:val="22"/>
          <w:rtl/>
          <w:lang w:eastAsia="en-AU" w:bidi="ar"/>
        </w:rPr>
        <w:t>تفاصيل الاتصال</w:t>
      </w:r>
      <w:r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 xml:space="preserve"> </w:t>
      </w:r>
      <w:r w:rsidR="00A00117">
        <w:rPr>
          <w:rFonts w:asciiTheme="minorBidi" w:hAnsiTheme="minorBidi" w:cstheme="minorBidi" w:hint="cs"/>
          <w:b/>
          <w:bCs/>
          <w:color w:val="212121"/>
          <w:sz w:val="22"/>
          <w:szCs w:val="22"/>
          <w:rtl/>
          <w:lang w:eastAsia="en-AU" w:bidi="ar"/>
        </w:rPr>
        <w:t>ب</w:t>
      </w:r>
      <w:r w:rsidRPr="005473FB">
        <w:rPr>
          <w:rFonts w:asciiTheme="minorBidi" w:hAnsiTheme="minorBidi" w:cstheme="minorBidi"/>
          <w:b/>
          <w:bCs/>
          <w:color w:val="212121"/>
          <w:sz w:val="22"/>
          <w:szCs w:val="22"/>
          <w:rtl/>
          <w:lang w:eastAsia="en-AU" w:bidi="ar"/>
        </w:rPr>
        <w:t>المنظمة وتفاصيل الاتصال]</w:t>
      </w:r>
      <w:r w:rsidRPr="005473FB">
        <w:rPr>
          <w:rFonts w:asciiTheme="minorBidi" w:hAnsiTheme="minorBidi" w:cstheme="minorBidi"/>
          <w:color w:val="212121"/>
          <w:sz w:val="22"/>
          <w:szCs w:val="22"/>
          <w:rtl/>
          <w:lang w:eastAsia="en-AU" w:bidi="ar"/>
        </w:rPr>
        <w:t>.</w:t>
      </w:r>
    </w:p>
    <w:p w14:paraId="39E6FB5C" w14:textId="77777777" w:rsidR="005473FB" w:rsidRPr="005473FB" w:rsidRDefault="005473FB" w:rsidP="0054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6D45D64E" w14:textId="176AA362" w:rsidR="005473FB" w:rsidRDefault="005473FB" w:rsidP="005473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710AAE75" w14:textId="41D39FC3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6EA4CCFC" w14:textId="4358D4E2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41EBCD53" w14:textId="0E30C039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7F4B00BA" w14:textId="7B67DE58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5AC9E30F" w14:textId="0E18917E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5F92367C" w14:textId="0741173B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6724E04A" w14:textId="0CBD5705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56C01004" w14:textId="213341F2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4675A83F" w14:textId="2AC44FBB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4833806A" w14:textId="7AD24748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7005A11F" w14:textId="230307CB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464EAF04" w14:textId="539D161A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4C65C1A1" w14:textId="76C223B0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10E00DDA" w14:textId="7E8021DC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149FE192" w14:textId="549D6033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34806D47" w14:textId="3DED1416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4B285AEC" w14:textId="6634DBC9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14E095E0" w14:textId="06E25C6A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34FFFE2A" w14:textId="5BC658D0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634A0F4F" w14:textId="2B3A2B2F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7197699C" w14:textId="58BB8712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2D39B20E" w14:textId="197087DF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0D19461D" w14:textId="1DA380AF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248C6B41" w14:textId="39FB6080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7BB1D7B4" w14:textId="70ACFFFC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37E56075" w14:textId="75B2305B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4FF61AAE" w14:textId="2F6A565C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1D7FD666" w14:textId="4C50CBC3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52A5E755" w14:textId="41A88C82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7A232EE4" w14:textId="32CACE99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2964A178" w14:textId="149342ED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503CB5F2" w14:textId="441CDEAE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229783EB" w14:textId="29AC8585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5A8B0D2A" w14:textId="2384F9E6" w:rsidR="00D63273" w:rsidRDefault="00D63273" w:rsidP="00D6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inherit" w:hAnsi="inherit" w:cs="Courier New"/>
          <w:color w:val="212121"/>
          <w:sz w:val="20"/>
          <w:szCs w:val="20"/>
          <w:rtl/>
          <w:lang w:eastAsia="en-AU" w:bidi="ar"/>
        </w:rPr>
      </w:pPr>
    </w:p>
    <w:p w14:paraId="3B14416B" w14:textId="57F0D0D3" w:rsidR="00260007" w:rsidRDefault="00260007" w:rsidP="00260007">
      <w:pPr>
        <w:autoSpaceDE w:val="0"/>
        <w:autoSpaceDN w:val="0"/>
        <w:bidi/>
        <w:adjustRightInd w:val="0"/>
        <w:rPr>
          <w:rFonts w:asciiTheme="minorBidi" w:hAnsiTheme="minorBidi" w:cstheme="minorBidi"/>
          <w:rtl/>
        </w:rPr>
      </w:pPr>
    </w:p>
    <w:p w14:paraId="5FBDF267" w14:textId="77777777" w:rsidR="00F80F30" w:rsidRDefault="00F80F30" w:rsidP="00F80F30">
      <w:pPr>
        <w:suppressLineNumbers/>
        <w:autoSpaceDE w:val="0"/>
        <w:autoSpaceDN w:val="0"/>
        <w:bidi/>
        <w:adjustRightInd w:val="0"/>
        <w:rPr>
          <w:rFonts w:asciiTheme="minorBidi" w:hAnsiTheme="minorBidi" w:cstheme="minorBidi"/>
          <w:rtl/>
        </w:rPr>
      </w:pPr>
    </w:p>
    <w:p w14:paraId="5093DC30" w14:textId="7CE12DB5" w:rsidR="001F1E04" w:rsidRDefault="00FC124B" w:rsidP="001F1E04">
      <w:pPr>
        <w:suppressLineNumbers/>
        <w:autoSpaceDE w:val="0"/>
        <w:autoSpaceDN w:val="0"/>
        <w:bidi/>
        <w:adjustRightInd w:val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</w:t>
      </w:r>
      <w:bookmarkStart w:id="0" w:name="_GoBack"/>
      <w:bookmarkEnd w:id="0"/>
    </w:p>
    <w:tbl>
      <w:tblPr>
        <w:tblStyle w:val="GridTable2"/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047"/>
        <w:gridCol w:w="483"/>
        <w:gridCol w:w="222"/>
      </w:tblGrid>
      <w:tr w:rsidR="007511B8" w14:paraId="1CA21432" w14:textId="77777777" w:rsidTr="007511B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8" w:type="dxa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C1DB2" w14:textId="77777777" w:rsidR="007511B8" w:rsidRDefault="007511B8" w:rsidP="007511B8">
            <w:pPr>
              <w:suppressLineNumbers/>
              <w:bidi/>
              <w:rPr>
                <w:rFonts w:asciiTheme="minorBidi" w:hAnsiTheme="minorBidi" w:cstheme="minorBidi"/>
                <w:b/>
                <w:bCs/>
              </w:rPr>
            </w:pPr>
            <w:r w:rsidRPr="006D107A">
              <w:rPr>
                <w:rFonts w:asciiTheme="minorBidi" w:hAnsiTheme="minorBidi" w:cstheme="minorBidi" w:hint="cs"/>
                <w:b/>
                <w:bCs/>
                <w:rtl/>
              </w:rPr>
              <w:t>خيارات الأجوبة</w:t>
            </w:r>
            <w:r w:rsidRPr="006D107A">
              <w:rPr>
                <w:rFonts w:asciiTheme="minorBidi" w:hAnsiTheme="minorBidi" w:cstheme="minorBidi"/>
                <w:b/>
                <w:bCs/>
              </w:rPr>
              <w:t xml:space="preserve">           </w:t>
            </w:r>
          </w:p>
          <w:p w14:paraId="50D61FB6" w14:textId="341C84B7" w:rsidR="007511B8" w:rsidRPr="006D107A" w:rsidRDefault="007511B8" w:rsidP="007511B8">
            <w:pPr>
              <w:suppressLineNumbers/>
              <w:bidi/>
              <w:rPr>
                <w:rFonts w:ascii="Arial" w:hAnsi="Arial" w:cs="Arial"/>
                <w:b/>
                <w:bCs/>
                <w:lang w:eastAsia="en-AU"/>
              </w:rPr>
            </w:pPr>
            <w:r w:rsidRPr="006D107A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B6B59" w14:textId="77777777" w:rsidR="007511B8" w:rsidRPr="006D107A" w:rsidRDefault="007511B8" w:rsidP="007511B8">
            <w:pPr>
              <w:suppressLineNumbers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eastAsia="en-AU"/>
              </w:rPr>
            </w:pPr>
            <w:r w:rsidRPr="006D107A">
              <w:rPr>
                <w:rFonts w:ascii="Arial" w:hAnsi="Arial" w:cs="Arial" w:hint="cs"/>
                <w:b/>
                <w:bCs/>
                <w:rtl/>
                <w:lang w:eastAsia="en-AU"/>
              </w:rPr>
              <w:t>الأسئلة</w:t>
            </w:r>
          </w:p>
        </w:tc>
      </w:tr>
      <w:tr w:rsidR="007511B8" w14:paraId="0A99493C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ED73FF" w14:textId="77777777" w:rsidR="007511B8" w:rsidRPr="006D107A" w:rsidRDefault="007511B8" w:rsidP="007511B8">
            <w:pPr>
              <w:suppressLineNumbers/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دائماً</w:t>
            </w:r>
          </w:p>
          <w:p w14:paraId="0087A919" w14:textId="77777777" w:rsidR="007511B8" w:rsidRPr="006D107A" w:rsidRDefault="007511B8" w:rsidP="007511B8">
            <w:pPr>
              <w:suppressLineNumbers/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غالباً</w:t>
            </w:r>
          </w:p>
          <w:p w14:paraId="6F6EE50B" w14:textId="77777777" w:rsidR="007511B8" w:rsidRPr="006D107A" w:rsidRDefault="007511B8" w:rsidP="007511B8">
            <w:pPr>
              <w:suppressLineNumbers/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بعض الأحيان</w:t>
            </w:r>
          </w:p>
          <w:p w14:paraId="0C55C359" w14:textId="77777777" w:rsidR="007511B8" w:rsidRPr="006D107A" w:rsidRDefault="007511B8" w:rsidP="007511B8">
            <w:pPr>
              <w:suppressLineNumbers/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نادراً</w:t>
            </w:r>
          </w:p>
          <w:p w14:paraId="5133DF02" w14:textId="77777777" w:rsidR="007511B8" w:rsidRPr="006D107A" w:rsidRDefault="007511B8" w:rsidP="007511B8">
            <w:pPr>
              <w:suppressLineNumbers/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أبداً</w:t>
            </w:r>
          </w:p>
          <w:p w14:paraId="4DFF39F9" w14:textId="77777777" w:rsidR="007511B8" w:rsidRPr="006D107A" w:rsidRDefault="007511B8" w:rsidP="007511B8">
            <w:pPr>
              <w:suppressLineNumbers/>
              <w:autoSpaceDE w:val="0"/>
              <w:autoSpaceDN w:val="0"/>
              <w:bidi/>
              <w:adjustRightInd w:val="0"/>
              <w:rPr>
                <w:rFonts w:asciiTheme="minorBidi" w:hAnsiTheme="minorBidi" w:cstheme="minorBidi"/>
                <w:b w:val="0"/>
                <w:bCs w:val="0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لم تنطبق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5FF506" w14:textId="77777777" w:rsidR="007511B8" w:rsidRDefault="007511B8" w:rsidP="007511B8">
            <w:pPr>
              <w:suppressLineNumbers/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تم الاستماع </w:t>
            </w:r>
            <w:r w:rsidRPr="00FD0807"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 xml:space="preserve">إلى 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آرائي وا</w:t>
            </w:r>
            <w:r w:rsidRPr="00FD0807"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لأمور التي تقلقني</w:t>
            </w:r>
          </w:p>
          <w:p w14:paraId="2347D2C7" w14:textId="77777777" w:rsidR="007511B8" w:rsidRPr="007511B8" w:rsidRDefault="007511B8" w:rsidP="007511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</w:p>
          <w:p w14:paraId="156DEFD7" w14:textId="77777777" w:rsidR="007511B8" w:rsidRDefault="007511B8" w:rsidP="007511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lang w:eastAsia="en-AU" w:bidi="ar"/>
              </w:rPr>
            </w:pPr>
          </w:p>
          <w:p w14:paraId="3596D2E3" w14:textId="77777777" w:rsidR="007511B8" w:rsidRPr="007511B8" w:rsidRDefault="007511B8" w:rsidP="007511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528C0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1</w:t>
            </w:r>
          </w:p>
        </w:tc>
      </w:tr>
      <w:tr w:rsidR="007511B8" w14:paraId="6CC51EA7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59B4376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77D658" w14:textId="77777777" w:rsidR="007511B8" w:rsidRDefault="007511B8" w:rsidP="007511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6A498" w14:textId="77777777" w:rsid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1B8" w14:paraId="2A59E490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35D8CA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دائماً</w:t>
            </w:r>
          </w:p>
          <w:p w14:paraId="69CA9B6A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غالباً</w:t>
            </w:r>
          </w:p>
          <w:p w14:paraId="1CB93024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بعض الأحيان</w:t>
            </w:r>
          </w:p>
          <w:p w14:paraId="07788782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نادراً</w:t>
            </w:r>
          </w:p>
          <w:p w14:paraId="35F34312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أبداً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60CFE5" w14:textId="77777777" w:rsidR="007511B8" w:rsidRP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 w:rsidRPr="007511B8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تم تلبية احتياجاتي الفردية</w:t>
            </w:r>
            <w:r w:rsidRPr="007511B8">
              <w:rPr>
                <w:rFonts w:asciiTheme="minorBidi" w:hAnsiTheme="minorBidi" w:cstheme="minorBidi"/>
                <w:color w:val="212121"/>
                <w:lang w:eastAsia="en-AU" w:bidi="ar"/>
              </w:rPr>
              <w:t xml:space="preserve"> </w:t>
            </w:r>
          </w:p>
          <w:p w14:paraId="2D147389" w14:textId="77777777" w:rsidR="007511B8" w:rsidRP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lang w:eastAsia="en-AU" w:bidi="ar"/>
              </w:rPr>
            </w:pPr>
          </w:p>
          <w:p w14:paraId="04A12577" w14:textId="77777777" w:rsidR="007511B8" w:rsidRPr="007511B8" w:rsidRDefault="007511B8" w:rsidP="007511B8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lang w:eastAsia="en-AU" w:bidi="ar"/>
              </w:rPr>
            </w:pPr>
          </w:p>
          <w:p w14:paraId="0D5B6744" w14:textId="6C8E2C59" w:rsidR="007511B8" w:rsidRDefault="007511B8" w:rsidP="007511B8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/>
                <w:iCs/>
                <w:color w:val="212121"/>
                <w:lang w:eastAsia="en-AU" w:bidi="ar"/>
              </w:rPr>
            </w:pPr>
            <w:r>
              <w:rPr>
                <w:rFonts w:asciiTheme="minorBidi" w:hAnsiTheme="minorBidi" w:cstheme="minorBidi"/>
                <w:i/>
                <w:iCs/>
                <w:color w:val="212121"/>
                <w:lang w:eastAsia="en-AU" w:bidi="ar"/>
              </w:rPr>
              <w:t xml:space="preserve"> </w:t>
            </w:r>
          </w:p>
          <w:p w14:paraId="342F3BF4" w14:textId="069558D9" w:rsidR="007511B8" w:rsidRPr="007511B8" w:rsidRDefault="007511B8" w:rsidP="007511B8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i/>
                <w:iCs/>
                <w:color w:val="212121"/>
                <w:rtl/>
                <w:lang w:eastAsia="en-AU" w:bidi="ar"/>
              </w:rPr>
            </w:pPr>
            <w:r w:rsidRPr="007511B8">
              <w:rPr>
                <w:rFonts w:asciiTheme="minorBidi" w:hAnsiTheme="minorBidi" w:cstheme="minorBidi"/>
                <w:i/>
                <w:iCs/>
                <w:color w:val="212121"/>
                <w:rtl/>
                <w:lang w:eastAsia="en-AU" w:bidi="ar"/>
              </w:rPr>
              <w:t>[إذا كانت الإجابة دائمًا/غالبًا، فانتقل إلى</w:t>
            </w:r>
            <w:r w:rsidRPr="007511B8">
              <w:rPr>
                <w:rFonts w:asciiTheme="minorBidi" w:hAnsiTheme="minorBidi" w:cstheme="minorBidi" w:hint="cs"/>
                <w:i/>
                <w:iCs/>
                <w:color w:val="212121"/>
                <w:rtl/>
                <w:lang w:eastAsia="en-AU" w:bidi="ar"/>
              </w:rPr>
              <w:t xml:space="preserve"> السؤال</w:t>
            </w:r>
            <w:r w:rsidRPr="007511B8">
              <w:rPr>
                <w:rFonts w:asciiTheme="minorBidi" w:hAnsiTheme="minorBidi" w:cstheme="minorBidi"/>
                <w:i/>
                <w:iCs/>
                <w:color w:val="212121"/>
                <w:rtl/>
                <w:lang w:eastAsia="en-AU" w:bidi="ar"/>
              </w:rPr>
              <w:t xml:space="preserve"> </w:t>
            </w:r>
            <w:r w:rsidRPr="007511B8">
              <w:rPr>
                <w:rFonts w:asciiTheme="minorBidi" w:hAnsiTheme="minorBidi" w:cstheme="minorBidi"/>
                <w:i/>
                <w:iCs/>
                <w:color w:val="212121"/>
                <w:lang w:eastAsia="en-AU" w:bidi="ar"/>
              </w:rPr>
              <w:t>4</w:t>
            </w:r>
            <w:r w:rsidRPr="007511B8">
              <w:rPr>
                <w:rFonts w:asciiTheme="minorBidi" w:hAnsiTheme="minorBidi" w:cstheme="minorBidi"/>
                <w:i/>
                <w:iCs/>
                <w:color w:val="212121"/>
                <w:rtl/>
                <w:lang w:eastAsia="en-AU" w:bidi="ar"/>
              </w:rPr>
              <w:t>]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BBE22" w14:textId="77777777" w:rsid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1B8">
              <w:rPr>
                <w:rFonts w:asciiTheme="minorBidi" w:hAnsiTheme="minorBidi" w:cstheme="minorBidi"/>
                <w:b/>
                <w:bCs/>
              </w:rPr>
              <w:t>2</w:t>
            </w:r>
          </w:p>
        </w:tc>
      </w:tr>
      <w:tr w:rsidR="007511B8" w14:paraId="54A73B06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5A2235B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3338FE" w14:textId="77777777" w:rsidR="007511B8" w:rsidRP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E476E" w14:textId="77777777" w:rsid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1B8" w14:paraId="09CB0EE3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903CF5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دائماً</w:t>
            </w:r>
          </w:p>
          <w:p w14:paraId="6E7F4C6E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غالباً</w:t>
            </w:r>
          </w:p>
          <w:p w14:paraId="24A41877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بعض الأحيان</w:t>
            </w:r>
          </w:p>
          <w:p w14:paraId="464B547D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نادراً</w:t>
            </w:r>
          </w:p>
          <w:p w14:paraId="52F50F48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أبداً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582F20" w14:textId="77777777" w:rsidR="007511B8" w:rsidRP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عندما تعذ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ّ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ر تلبية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ما أحتاجه</w:t>
            </w:r>
            <w:r w:rsidRPr="00833299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،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أوضح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الطاقم العامل السبب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49CAB" w14:textId="77777777" w:rsid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11B8">
              <w:rPr>
                <w:rFonts w:asciiTheme="minorBidi" w:hAnsiTheme="minorBidi" w:cstheme="minorBidi"/>
                <w:b/>
                <w:bCs/>
              </w:rPr>
              <w:t>3</w:t>
            </w:r>
          </w:p>
        </w:tc>
      </w:tr>
      <w:tr w:rsidR="007511B8" w14:paraId="2BB128E2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E06C7DF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2E92B2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AAF5" w14:textId="77777777" w:rsid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1B8" w14:paraId="255CBDFE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7A4290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دائماً</w:t>
            </w:r>
          </w:p>
          <w:p w14:paraId="5B586DB2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غالباً</w:t>
            </w:r>
          </w:p>
          <w:p w14:paraId="6A752844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بعض الأحيان</w:t>
            </w:r>
          </w:p>
          <w:p w14:paraId="2B96BA68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نادراً</w:t>
            </w:r>
          </w:p>
          <w:p w14:paraId="5079EB5E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أبداً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4748D7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شعرت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ُ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بالرعاية</w:t>
            </w:r>
          </w:p>
          <w:p w14:paraId="79C25C2F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76F7C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4</w:t>
            </w:r>
          </w:p>
        </w:tc>
      </w:tr>
      <w:tr w:rsidR="007511B8" w14:paraId="10480EB5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1F179DC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CDCCA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F1290" w14:textId="77777777" w:rsidR="007511B8" w:rsidRP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511B8" w14:paraId="55317EF3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68FAEA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دائماً</w:t>
            </w:r>
          </w:p>
          <w:p w14:paraId="516EAF95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غالباً</w:t>
            </w:r>
          </w:p>
          <w:p w14:paraId="1E52D966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بعض الأحيان</w:t>
            </w:r>
          </w:p>
          <w:p w14:paraId="6B6AD19A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نادراً</w:t>
            </w:r>
          </w:p>
          <w:p w14:paraId="7BF7FFF2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أبداً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C137EE" w14:textId="009D0690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لقد كنت منخرط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اً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بقدر ما كنت أرغب في اتخاذ القرارات بشأن علاجي ورعايتي </w:t>
            </w:r>
          </w:p>
          <w:p w14:paraId="6D8BACDB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3017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5</w:t>
            </w:r>
          </w:p>
          <w:p w14:paraId="3808B6CD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4159A526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27217201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491F69FA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511B8" w14:paraId="2B94AE6D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6E01607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9FE02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2690C" w14:textId="77777777" w:rsidR="007511B8" w:rsidRP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511B8" w14:paraId="6F4FC9E7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F466DD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دائماً</w:t>
            </w:r>
          </w:p>
          <w:p w14:paraId="181AE8E8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غالباً</w:t>
            </w:r>
          </w:p>
          <w:p w14:paraId="5B65BDBC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بعض الأحيان</w:t>
            </w:r>
          </w:p>
          <w:p w14:paraId="692CC1A4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نادراً</w:t>
            </w:r>
          </w:p>
          <w:p w14:paraId="750DA371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أبداً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5A615D" w14:textId="65998343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لقد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تم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اطلاع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ي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بقدر ما أردت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ُ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بخصوص</w:t>
            </w:r>
            <w:r>
              <w:rPr>
                <w:rFonts w:asciiTheme="minorBidi" w:hAnsiTheme="minorBidi" w:cstheme="minorBidi"/>
                <w:color w:val="212121"/>
                <w:lang w:eastAsia="en-AU" w:bidi="ar"/>
              </w:rPr>
              <w:t xml:space="preserve"> 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علاجي ورعايتي</w:t>
            </w:r>
          </w:p>
          <w:p w14:paraId="1B562B6B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</w:t>
            </w:r>
          </w:p>
          <w:p w14:paraId="53CC5A72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61B6B88E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0411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6</w:t>
            </w:r>
          </w:p>
        </w:tc>
      </w:tr>
      <w:tr w:rsidR="007511B8" w14:paraId="20EE7186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30198EE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54BF99" w14:textId="77777777" w:rsidR="007511B8" w:rsidRDefault="007511B8" w:rsidP="007511B8">
            <w:pPr>
              <w:tabs>
                <w:tab w:val="left" w:pos="1273"/>
              </w:tabs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721F5" w14:textId="77777777" w:rsid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1B8" w14:paraId="63779C5F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85DA06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دائماً</w:t>
            </w:r>
          </w:p>
          <w:p w14:paraId="080A144D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غالباً</w:t>
            </w:r>
          </w:p>
          <w:p w14:paraId="05B99070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بعض الأحيان</w:t>
            </w:r>
          </w:p>
          <w:p w14:paraId="3AE6D096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نادراً</w:t>
            </w:r>
          </w:p>
          <w:p w14:paraId="43DCD14D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أبداً</w:t>
            </w:r>
          </w:p>
          <w:p w14:paraId="09564367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لم تنطبق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133B5F" w14:textId="18B54DE0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بقدر ما أستطيع أن أقول</w:t>
            </w:r>
            <w:r w:rsidRPr="00833299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،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فإن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الطاقم العامل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المشارك في رعايتي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تواصلوا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مع بعضهم البعض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بخصوص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علاجي </w:t>
            </w:r>
          </w:p>
          <w:p w14:paraId="59D96175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CBD52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7</w:t>
            </w:r>
          </w:p>
        </w:tc>
      </w:tr>
      <w:tr w:rsidR="007511B8" w:rsidRPr="007511B8" w14:paraId="587C3B60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EB6E171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8F3B2B2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  <w:p w14:paraId="0D520558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  <w:p w14:paraId="0B81B1BE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  <w:p w14:paraId="6CBC3991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  <w:p w14:paraId="481B403D" w14:textId="098C76F5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</w:t>
            </w:r>
          </w:p>
        </w:tc>
      </w:tr>
      <w:tr w:rsidR="007511B8" w14:paraId="32B77AC9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wAfter w:w="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0BC0C2" w14:textId="77777777" w:rsidR="007511B8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  <w:p w14:paraId="7934F447" w14:textId="57E4AE9E" w:rsidR="007511B8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rtl/>
                <w:lang w:eastAsia="en-AU"/>
              </w:rPr>
              <w:t>خيارات الأجوبة</w:t>
            </w:r>
          </w:p>
          <w:p w14:paraId="30FEBC33" w14:textId="77777777" w:rsidR="007511B8" w:rsidRPr="006D107A" w:rsidRDefault="007511B8" w:rsidP="007511B8">
            <w:pPr>
              <w:bidi/>
              <w:rPr>
                <w:rFonts w:ascii="Arial" w:hAnsi="Arial" w:cs="Arial"/>
                <w:rtl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B3F1B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212121"/>
                <w:lang w:eastAsia="en-AU" w:bidi="ar"/>
              </w:rPr>
            </w:pPr>
          </w:p>
          <w:p w14:paraId="3786C0B4" w14:textId="7040D83B" w:rsidR="007511B8" w:rsidRPr="006D107A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212121"/>
                <w:rtl/>
                <w:lang w:eastAsia="en-AU" w:bidi="ar"/>
              </w:rPr>
            </w:pPr>
            <w:r w:rsidRPr="006D107A">
              <w:rPr>
                <w:rFonts w:asciiTheme="minorBidi" w:hAnsiTheme="minorBidi" w:cstheme="minorBidi" w:hint="cs"/>
                <w:b/>
                <w:bCs/>
                <w:color w:val="212121"/>
                <w:rtl/>
                <w:lang w:eastAsia="en-AU" w:bidi="ar"/>
              </w:rPr>
              <w:t>الأسئلة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B7A81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511B8" w14:paraId="074AB175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EE3547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دائماً</w:t>
            </w:r>
          </w:p>
          <w:p w14:paraId="247ED0D7" w14:textId="77777777" w:rsidR="007511B8" w:rsidRPr="006D107A" w:rsidRDefault="007511B8" w:rsidP="007511B8">
            <w:pPr>
              <w:tabs>
                <w:tab w:val="center" w:pos="1735"/>
              </w:tabs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غالباً</w:t>
            </w:r>
            <w:r w:rsidRPr="006D107A">
              <w:rPr>
                <w:rFonts w:ascii="Arial" w:hAnsi="Arial" w:cs="Arial"/>
                <w:b w:val="0"/>
                <w:bCs w:val="0"/>
                <w:rtl/>
                <w:lang w:eastAsia="en-AU"/>
              </w:rPr>
              <w:tab/>
            </w:r>
          </w:p>
          <w:p w14:paraId="301E9F19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بعض الأحيان</w:t>
            </w:r>
          </w:p>
          <w:p w14:paraId="21CA5781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نادراً</w:t>
            </w:r>
          </w:p>
          <w:p w14:paraId="6A8BA609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أبداً</w:t>
            </w:r>
          </w:p>
          <w:p w14:paraId="0A6D8DA0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لم تنطبق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DEEB40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تلقيتُ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مسكناً ل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لألم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والذي استوفى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احتياجاتي </w:t>
            </w:r>
          </w:p>
          <w:p w14:paraId="2DF3AB9A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</w:p>
          <w:p w14:paraId="780AF302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  <w:lang w:bidi="a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9792E" w14:textId="77777777" w:rsidR="007511B8" w:rsidRP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8</w:t>
            </w:r>
          </w:p>
        </w:tc>
      </w:tr>
      <w:tr w:rsidR="007511B8" w14:paraId="5917117A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wAfter w:w="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7867D84" w14:textId="77777777" w:rsidR="007511B8" w:rsidRPr="006D107A" w:rsidRDefault="007511B8" w:rsidP="007511B8">
            <w:pPr>
              <w:keepNext/>
              <w:keepLines/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8A0AA4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71FAE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511B8" w14:paraId="45F0CCF1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066928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دائماً</w:t>
            </w:r>
          </w:p>
          <w:p w14:paraId="41FD1CB1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غالباً</w:t>
            </w:r>
          </w:p>
          <w:p w14:paraId="26428121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بعض الأحيان</w:t>
            </w:r>
          </w:p>
          <w:p w14:paraId="606085C2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نادراً</w:t>
            </w:r>
          </w:p>
          <w:p w14:paraId="71F85B36" w14:textId="77777777" w:rsidR="007511B8" w:rsidRPr="006D107A" w:rsidRDefault="007511B8" w:rsidP="007511B8">
            <w:pPr>
              <w:keepNext/>
              <w:keepLines/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أبداً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D00A7F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عندما كنت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ُ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في المستشفى</w:t>
            </w:r>
            <w:r w:rsidRPr="00833299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،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شعرت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ُ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بالثقة في سلامة علاجي ورعايتي</w:t>
            </w:r>
          </w:p>
          <w:p w14:paraId="4B2F88EC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</w:p>
          <w:p w14:paraId="79A496F4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  <w:lang w:bidi="a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00AF3" w14:textId="77777777" w:rsidR="007511B8" w:rsidRP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9</w:t>
            </w:r>
          </w:p>
        </w:tc>
      </w:tr>
      <w:tr w:rsidR="007511B8" w14:paraId="163B9336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wAfter w:w="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1F30A06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D4652B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9E60F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511B8" w14:paraId="19EF1C47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8B3638" w14:textId="77777777" w:rsidR="007511B8" w:rsidRPr="007511B8" w:rsidRDefault="007511B8" w:rsidP="007511B8">
            <w:pPr>
              <w:bidi/>
              <w:rPr>
                <w:rFonts w:ascii="Arial" w:hAnsi="Arial" w:cs="Arial"/>
                <w:b w:val="0"/>
                <w:bCs w:val="0"/>
                <w:rtl/>
                <w:lang w:eastAsia="en-AU"/>
              </w:rPr>
            </w:pPr>
            <w:r w:rsidRPr="007511B8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نعم، أذى جسدي</w:t>
            </w:r>
          </w:p>
          <w:p w14:paraId="25ABAD48" w14:textId="77777777" w:rsidR="007511B8" w:rsidRPr="007511B8" w:rsidRDefault="007511B8" w:rsidP="007511B8">
            <w:pPr>
              <w:bidi/>
              <w:rPr>
                <w:rFonts w:ascii="Arial" w:hAnsi="Arial" w:cs="Arial"/>
                <w:b w:val="0"/>
                <w:bCs w:val="0"/>
                <w:rtl/>
                <w:lang w:eastAsia="en-AU"/>
              </w:rPr>
            </w:pPr>
            <w:r w:rsidRPr="007511B8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نعم، محنة عاطفية</w:t>
            </w:r>
          </w:p>
          <w:p w14:paraId="462359B4" w14:textId="77777777" w:rsidR="007511B8" w:rsidRPr="007511B8" w:rsidRDefault="007511B8" w:rsidP="007511B8">
            <w:pPr>
              <w:bidi/>
              <w:rPr>
                <w:rFonts w:ascii="Arial" w:hAnsi="Arial" w:cs="Arial"/>
                <w:b w:val="0"/>
                <w:bCs w:val="0"/>
                <w:rtl/>
                <w:lang w:eastAsia="en-AU"/>
              </w:rPr>
            </w:pPr>
            <w:r w:rsidRPr="007511B8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نعم، الاثنين معاً</w:t>
            </w:r>
          </w:p>
          <w:p w14:paraId="55353138" w14:textId="77777777" w:rsidR="007511B8" w:rsidRPr="007511B8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7511B8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لا</w:t>
            </w:r>
          </w:p>
          <w:p w14:paraId="74AE2195" w14:textId="77777777" w:rsidR="007511B8" w:rsidRPr="007511B8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4B5514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تعرضتُ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لأذى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أ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و محنة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غير متوقعة نتيجة لعلاجي أو رعايتي</w:t>
            </w:r>
          </w:p>
          <w:p w14:paraId="000BB52A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</w:p>
          <w:p w14:paraId="5C31B804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</w:p>
          <w:p w14:paraId="7A6D4E4A" w14:textId="55B22D20" w:rsidR="007511B8" w:rsidRP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i/>
                <w:iCs/>
                <w:color w:val="212121"/>
                <w:rtl/>
                <w:lang w:eastAsia="en-AU" w:bidi="ar"/>
              </w:rPr>
            </w:pPr>
            <w:r>
              <w:rPr>
                <w:rFonts w:asciiTheme="minorBidi" w:hAnsiTheme="minorBidi" w:cstheme="minorBidi"/>
                <w:i/>
                <w:iCs/>
                <w:color w:val="212121"/>
                <w:lang w:eastAsia="en-AU" w:bidi="ar"/>
              </w:rPr>
              <w:t xml:space="preserve"> </w:t>
            </w:r>
          </w:p>
          <w:p w14:paraId="4E615662" w14:textId="78391116" w:rsidR="007511B8" w:rsidRP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i/>
                <w:iCs/>
                <w:color w:val="212121"/>
                <w:rtl/>
                <w:lang w:eastAsia="en-AU" w:bidi="ar"/>
              </w:rPr>
            </w:pPr>
            <w:r w:rsidRPr="007511B8">
              <w:rPr>
                <w:rFonts w:asciiTheme="minorBidi" w:hAnsiTheme="minorBidi" w:cstheme="minorBidi"/>
                <w:i/>
                <w:iCs/>
                <w:color w:val="212121"/>
                <w:rtl/>
                <w:lang w:eastAsia="en-AU" w:bidi="ar"/>
              </w:rPr>
              <w:t>[إذا كانت الإجابة "لا"، فانتقل إلى</w:t>
            </w:r>
            <w:r w:rsidRPr="007511B8">
              <w:rPr>
                <w:rFonts w:asciiTheme="minorBidi" w:hAnsiTheme="minorBidi" w:cstheme="minorBidi" w:hint="cs"/>
                <w:i/>
                <w:iCs/>
                <w:color w:val="212121"/>
                <w:rtl/>
                <w:lang w:eastAsia="en-AU" w:bidi="ar"/>
              </w:rPr>
              <w:t xml:space="preserve"> السؤال</w:t>
            </w:r>
            <w:r w:rsidRPr="007511B8">
              <w:rPr>
                <w:rFonts w:asciiTheme="minorBidi" w:hAnsiTheme="minorBidi" w:cstheme="minorBidi"/>
                <w:i/>
                <w:iCs/>
                <w:color w:val="212121"/>
                <w:rtl/>
                <w:lang w:eastAsia="en-AU" w:bidi="ar"/>
              </w:rPr>
              <w:t xml:space="preserve"> </w:t>
            </w:r>
            <w:r w:rsidRPr="007511B8">
              <w:rPr>
                <w:rFonts w:asciiTheme="minorBidi" w:hAnsiTheme="minorBidi" w:cstheme="minorBidi"/>
                <w:i/>
                <w:iCs/>
                <w:color w:val="212121"/>
                <w:lang w:eastAsia="en-AU" w:bidi="ar"/>
              </w:rPr>
              <w:t>12</w:t>
            </w:r>
            <w:r w:rsidRPr="007511B8">
              <w:rPr>
                <w:rFonts w:asciiTheme="minorBidi" w:hAnsiTheme="minorBidi" w:cstheme="minorBidi"/>
                <w:i/>
                <w:iCs/>
                <w:color w:val="212121"/>
                <w:rtl/>
                <w:lang w:eastAsia="en-AU" w:bidi="ar"/>
              </w:rPr>
              <w:t>]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BBDDB" w14:textId="77777777" w:rsidR="007511B8" w:rsidRP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10</w:t>
            </w:r>
          </w:p>
        </w:tc>
      </w:tr>
      <w:tr w:rsidR="007511B8" w14:paraId="02D72099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wAfter w:w="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51C9F98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234EDB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4E9B9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511B8" w14:paraId="47E869AE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0A3E83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نعم</w:t>
            </w:r>
          </w:p>
          <w:p w14:paraId="2E0CF286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لا</w:t>
            </w:r>
          </w:p>
          <w:p w14:paraId="41C0BB5F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غير متأكد</w:t>
            </w:r>
          </w:p>
          <w:p w14:paraId="19E10A4C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لم أشأ أن أناقش الأمر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54D6D4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لقد ن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اقش الطاقم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 xml:space="preserve">العامل 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معي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ما أصابني من الأذى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أو 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ال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محن</w:t>
            </w:r>
            <w:r>
              <w:rPr>
                <w:rFonts w:asciiTheme="minorBidi" w:hAnsiTheme="minorBidi" w:cstheme="minorBidi" w:hint="cs"/>
                <w:color w:val="212121"/>
                <w:rtl/>
                <w:lang w:eastAsia="en-AU" w:bidi="ar"/>
              </w:rPr>
              <w:t>ة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</w:t>
            </w:r>
          </w:p>
          <w:p w14:paraId="76C27F52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  <w:lang w:bidi="a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53BE" w14:textId="77777777" w:rsidR="007511B8" w:rsidRP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11</w:t>
            </w:r>
          </w:p>
        </w:tc>
      </w:tr>
      <w:tr w:rsidR="007511B8" w14:paraId="2891FF6C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wAfter w:w="2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A2B00E4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CE0C03" w14:textId="77777777" w:rsidR="007511B8" w:rsidRDefault="007511B8" w:rsidP="007511B8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F991E" w14:textId="77777777" w:rsidR="007511B8" w:rsidRPr="007511B8" w:rsidRDefault="007511B8" w:rsidP="00751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7511B8" w14:paraId="51A7F987" w14:textId="77777777" w:rsidTr="007511B8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2" w:type="dxa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009ED1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جيدة جداً</w:t>
            </w:r>
          </w:p>
          <w:p w14:paraId="26D95D77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جيدة</w:t>
            </w:r>
          </w:p>
          <w:p w14:paraId="7BE37824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متوسطة</w:t>
            </w:r>
          </w:p>
          <w:p w14:paraId="6084FC14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سيئ</w:t>
            </w: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ة</w:t>
            </w:r>
          </w:p>
          <w:p w14:paraId="68C786F8" w14:textId="77777777" w:rsidR="007511B8" w:rsidRPr="006D107A" w:rsidRDefault="007511B8" w:rsidP="007511B8">
            <w:pPr>
              <w:bidi/>
              <w:rPr>
                <w:rFonts w:ascii="Arial" w:hAnsi="Arial" w:cs="Arial"/>
                <w:b w:val="0"/>
                <w:bCs w:val="0"/>
                <w:lang w:eastAsia="en-AU"/>
              </w:rPr>
            </w:pPr>
            <w:r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سيئ</w:t>
            </w:r>
            <w:r w:rsidRPr="006D107A">
              <w:rPr>
                <w:rFonts w:ascii="Arial" w:hAnsi="Arial" w:cs="Arial" w:hint="cs"/>
                <w:b w:val="0"/>
                <w:bCs w:val="0"/>
                <w:rtl/>
                <w:lang w:eastAsia="en-AU"/>
              </w:rPr>
              <w:t>ة جداً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7FD4A6" w14:textId="2F7A04D6" w:rsidR="007511B8" w:rsidRDefault="007511B8" w:rsidP="007511B8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rtl/>
              </w:rPr>
            </w:pP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بشكل عام</w:t>
            </w:r>
            <w:r w:rsidRPr="00833299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>،</w:t>
            </w:r>
            <w:r w:rsidRPr="005473FB">
              <w:rPr>
                <w:rFonts w:asciiTheme="minorBidi" w:hAnsiTheme="minorBidi" w:cstheme="minorBidi"/>
                <w:color w:val="212121"/>
                <w:rtl/>
                <w:lang w:eastAsia="en-AU" w:bidi="ar"/>
              </w:rPr>
              <w:t xml:space="preserve"> كانت جودة العلاج والرعاية التي تلقيتها: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E8C8" w14:textId="77777777" w:rsidR="007511B8" w:rsidRPr="007511B8" w:rsidRDefault="007511B8" w:rsidP="0075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</w:rPr>
            </w:pPr>
            <w:r w:rsidRPr="007511B8">
              <w:rPr>
                <w:rFonts w:asciiTheme="minorBidi" w:hAnsiTheme="minorBidi" w:cstheme="minorBidi"/>
                <w:b/>
                <w:bCs/>
              </w:rPr>
              <w:t>12</w:t>
            </w:r>
          </w:p>
        </w:tc>
      </w:tr>
    </w:tbl>
    <w:p w14:paraId="65A37176" w14:textId="4A44ADAF" w:rsidR="007511B8" w:rsidRDefault="007511B8" w:rsidP="007511B8">
      <w:pPr>
        <w:bidi/>
        <w:rPr>
          <w:rFonts w:asciiTheme="minorBidi" w:hAnsiTheme="minorBidi" w:cstheme="minorBidi"/>
        </w:rPr>
      </w:pPr>
    </w:p>
    <w:sectPr w:rsidR="007511B8" w:rsidSect="005473FB">
      <w:headerReference w:type="default" r:id="rId8"/>
      <w:headerReference w:type="first" r:id="rId9"/>
      <w:footerReference w:type="first" r:id="rId10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D7F3" w14:textId="77777777" w:rsidR="005F3194" w:rsidRDefault="005F3194" w:rsidP="00495E95">
      <w:r>
        <w:separator/>
      </w:r>
    </w:p>
  </w:endnote>
  <w:endnote w:type="continuationSeparator" w:id="0">
    <w:p w14:paraId="514EE411" w14:textId="77777777" w:rsidR="005F3194" w:rsidRDefault="005F3194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BA439" w14:textId="3F84A004" w:rsidR="005448E1" w:rsidRPr="005448E1" w:rsidRDefault="005448E1">
    <w:pPr>
      <w:pStyle w:val="Footer"/>
      <w:rPr>
        <w:rFonts w:asciiTheme="minorBidi" w:hAnsiTheme="minorBidi" w:cstheme="minorBidi"/>
        <w:sz w:val="20"/>
        <w:szCs w:val="20"/>
      </w:rPr>
    </w:pPr>
    <w:r w:rsidRPr="005448E1">
      <w:rPr>
        <w:rFonts w:asciiTheme="minorBidi" w:hAnsiTheme="minorBidi" w:cstheme="minorBidi"/>
        <w:sz w:val="20"/>
        <w:szCs w:val="20"/>
      </w:rPr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9BC6" w14:textId="77777777" w:rsidR="005F3194" w:rsidRDefault="005F3194" w:rsidP="00495E95">
      <w:r>
        <w:separator/>
      </w:r>
    </w:p>
  </w:footnote>
  <w:footnote w:type="continuationSeparator" w:id="0">
    <w:p w14:paraId="76CD7D6F" w14:textId="77777777" w:rsidR="005F3194" w:rsidRDefault="005F3194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EDA41" w14:textId="582749AE" w:rsidR="00F80F30" w:rsidRPr="00495E95" w:rsidRDefault="006D107A" w:rsidP="001076AE">
    <w:pPr>
      <w:pStyle w:val="Header"/>
      <w:bidi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451EA903" wp14:editId="7805973A">
          <wp:extent cx="2590800" cy="744914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A9FA3" w14:textId="153C39D5" w:rsidR="00380A8D" w:rsidRDefault="00455499" w:rsidP="00380A8D">
    <w:pPr>
      <w:pStyle w:val="Header"/>
      <w:bidi/>
      <w:rPr>
        <w:rtl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353EE" w14:textId="3BC9B8DC" w:rsidR="00380A8D" w:rsidRDefault="00380A8D" w:rsidP="00380A8D">
    <w:pPr>
      <w:pStyle w:val="Header"/>
      <w:bidi/>
      <w:rPr>
        <w:rtl/>
      </w:rPr>
    </w:pPr>
  </w:p>
  <w:p w14:paraId="44C5ADA8" w14:textId="77777777" w:rsidR="00380A8D" w:rsidRDefault="00380A8D" w:rsidP="00380A8D">
    <w:pPr>
      <w:pStyle w:val="Header"/>
      <w:bidi/>
      <w:rPr>
        <w:rtl/>
      </w:rPr>
    </w:pPr>
  </w:p>
  <w:p w14:paraId="44FBF4E0" w14:textId="399B538F" w:rsidR="00455499" w:rsidRDefault="00380A8D" w:rsidP="00380A8D">
    <w:pPr>
      <w:pStyle w:val="Header"/>
    </w:pPr>
    <w:r w:rsidRPr="00C8272D">
      <w:rPr>
        <w:rFonts w:ascii="Arial" w:hAnsi="Arial" w:cs="Arial"/>
        <w:sz w:val="20"/>
        <w:szCs w:val="20"/>
      </w:rPr>
      <w:t>D19-12888</w:t>
    </w:r>
    <w:r w:rsidR="00C8272D">
      <w:tab/>
    </w:r>
    <w:r w:rsidR="00C8272D">
      <w:tab/>
    </w:r>
    <w:r w:rsidR="00C8272D">
      <w:tab/>
    </w:r>
    <w:r>
      <w:rPr>
        <w:rFonts w:ascii="Arial" w:hAnsi="Arial" w:cs="Arial" w:hint="cs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65A59"/>
    <w:multiLevelType w:val="hybridMultilevel"/>
    <w:tmpl w:val="81367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49"/>
    <w:rsid w:val="00003743"/>
    <w:rsid w:val="0006079A"/>
    <w:rsid w:val="00067456"/>
    <w:rsid w:val="00090105"/>
    <w:rsid w:val="000A5603"/>
    <w:rsid w:val="000B07B4"/>
    <w:rsid w:val="000B7959"/>
    <w:rsid w:val="00106646"/>
    <w:rsid w:val="00106836"/>
    <w:rsid w:val="001076AE"/>
    <w:rsid w:val="0012027B"/>
    <w:rsid w:val="00135C49"/>
    <w:rsid w:val="00143827"/>
    <w:rsid w:val="00152C2A"/>
    <w:rsid w:val="001705DA"/>
    <w:rsid w:val="0017165A"/>
    <w:rsid w:val="00176660"/>
    <w:rsid w:val="001B3443"/>
    <w:rsid w:val="001B7B3A"/>
    <w:rsid w:val="001D3D59"/>
    <w:rsid w:val="001F1E04"/>
    <w:rsid w:val="001F38CA"/>
    <w:rsid w:val="001F6161"/>
    <w:rsid w:val="00237AF3"/>
    <w:rsid w:val="00260007"/>
    <w:rsid w:val="00263976"/>
    <w:rsid w:val="002647F1"/>
    <w:rsid w:val="00293675"/>
    <w:rsid w:val="002A5473"/>
    <w:rsid w:val="002C7268"/>
    <w:rsid w:val="002D1EF6"/>
    <w:rsid w:val="002F256B"/>
    <w:rsid w:val="002F3AE3"/>
    <w:rsid w:val="003003CC"/>
    <w:rsid w:val="0030786C"/>
    <w:rsid w:val="00312155"/>
    <w:rsid w:val="0032502C"/>
    <w:rsid w:val="0035004A"/>
    <w:rsid w:val="00380A8D"/>
    <w:rsid w:val="003810D0"/>
    <w:rsid w:val="00386640"/>
    <w:rsid w:val="003B4487"/>
    <w:rsid w:val="003D17F9"/>
    <w:rsid w:val="003E48E9"/>
    <w:rsid w:val="003E74AF"/>
    <w:rsid w:val="003E7CCD"/>
    <w:rsid w:val="003F74D8"/>
    <w:rsid w:val="0041168E"/>
    <w:rsid w:val="004264E0"/>
    <w:rsid w:val="00433BDB"/>
    <w:rsid w:val="0043769D"/>
    <w:rsid w:val="004517E0"/>
    <w:rsid w:val="00455499"/>
    <w:rsid w:val="004720CD"/>
    <w:rsid w:val="0048081B"/>
    <w:rsid w:val="004838F9"/>
    <w:rsid w:val="004867E2"/>
    <w:rsid w:val="0049132E"/>
    <w:rsid w:val="00495E95"/>
    <w:rsid w:val="004D2162"/>
    <w:rsid w:val="004F246D"/>
    <w:rsid w:val="0051218D"/>
    <w:rsid w:val="005448E1"/>
    <w:rsid w:val="005473FB"/>
    <w:rsid w:val="005506BA"/>
    <w:rsid w:val="0055134F"/>
    <w:rsid w:val="00556879"/>
    <w:rsid w:val="00566DB0"/>
    <w:rsid w:val="005707DA"/>
    <w:rsid w:val="005A0423"/>
    <w:rsid w:val="005E4191"/>
    <w:rsid w:val="005F3194"/>
    <w:rsid w:val="00617C0B"/>
    <w:rsid w:val="0062453F"/>
    <w:rsid w:val="0062556C"/>
    <w:rsid w:val="0066511C"/>
    <w:rsid w:val="00674E37"/>
    <w:rsid w:val="0068160A"/>
    <w:rsid w:val="0068204A"/>
    <w:rsid w:val="00690194"/>
    <w:rsid w:val="006C1963"/>
    <w:rsid w:val="006C20D1"/>
    <w:rsid w:val="006C4729"/>
    <w:rsid w:val="006C7FF9"/>
    <w:rsid w:val="006D107A"/>
    <w:rsid w:val="006E248D"/>
    <w:rsid w:val="00710696"/>
    <w:rsid w:val="007150F8"/>
    <w:rsid w:val="00747A4D"/>
    <w:rsid w:val="007511B8"/>
    <w:rsid w:val="00752F59"/>
    <w:rsid w:val="00766524"/>
    <w:rsid w:val="00767790"/>
    <w:rsid w:val="00774625"/>
    <w:rsid w:val="00781629"/>
    <w:rsid w:val="007B0B76"/>
    <w:rsid w:val="007F1882"/>
    <w:rsid w:val="00803F41"/>
    <w:rsid w:val="00810F6F"/>
    <w:rsid w:val="008153A3"/>
    <w:rsid w:val="008173A0"/>
    <w:rsid w:val="00823513"/>
    <w:rsid w:val="008264EB"/>
    <w:rsid w:val="00853954"/>
    <w:rsid w:val="00860D83"/>
    <w:rsid w:val="00862E16"/>
    <w:rsid w:val="00863557"/>
    <w:rsid w:val="00870AD7"/>
    <w:rsid w:val="00897663"/>
    <w:rsid w:val="008C43CE"/>
    <w:rsid w:val="008D667E"/>
    <w:rsid w:val="00901F4F"/>
    <w:rsid w:val="0097149D"/>
    <w:rsid w:val="00987B05"/>
    <w:rsid w:val="00994D09"/>
    <w:rsid w:val="009E1C1F"/>
    <w:rsid w:val="009E1CA7"/>
    <w:rsid w:val="00A00117"/>
    <w:rsid w:val="00A04B28"/>
    <w:rsid w:val="00A16AC5"/>
    <w:rsid w:val="00A20F58"/>
    <w:rsid w:val="00A4512D"/>
    <w:rsid w:val="00A51762"/>
    <w:rsid w:val="00A705AF"/>
    <w:rsid w:val="00A83319"/>
    <w:rsid w:val="00A84FA8"/>
    <w:rsid w:val="00A84FDA"/>
    <w:rsid w:val="00A90AF4"/>
    <w:rsid w:val="00AA2C24"/>
    <w:rsid w:val="00AA4F78"/>
    <w:rsid w:val="00AB32D9"/>
    <w:rsid w:val="00AE4413"/>
    <w:rsid w:val="00AF186A"/>
    <w:rsid w:val="00AF2EDC"/>
    <w:rsid w:val="00B31456"/>
    <w:rsid w:val="00B355F4"/>
    <w:rsid w:val="00B42851"/>
    <w:rsid w:val="00B53C7D"/>
    <w:rsid w:val="00B61A8F"/>
    <w:rsid w:val="00B97C23"/>
    <w:rsid w:val="00BF71B4"/>
    <w:rsid w:val="00C02E97"/>
    <w:rsid w:val="00C16E30"/>
    <w:rsid w:val="00C2114A"/>
    <w:rsid w:val="00C50175"/>
    <w:rsid w:val="00C5370C"/>
    <w:rsid w:val="00C61F47"/>
    <w:rsid w:val="00C8272D"/>
    <w:rsid w:val="00C85388"/>
    <w:rsid w:val="00C878C3"/>
    <w:rsid w:val="00C974ED"/>
    <w:rsid w:val="00CA4F6A"/>
    <w:rsid w:val="00CB5B1A"/>
    <w:rsid w:val="00D07628"/>
    <w:rsid w:val="00D21397"/>
    <w:rsid w:val="00D27831"/>
    <w:rsid w:val="00D30B47"/>
    <w:rsid w:val="00D30DA0"/>
    <w:rsid w:val="00D40E1C"/>
    <w:rsid w:val="00D54BC4"/>
    <w:rsid w:val="00D60A60"/>
    <w:rsid w:val="00D630A0"/>
    <w:rsid w:val="00D63273"/>
    <w:rsid w:val="00D8453F"/>
    <w:rsid w:val="00DA48EF"/>
    <w:rsid w:val="00DB3F53"/>
    <w:rsid w:val="00DC7440"/>
    <w:rsid w:val="00DD16BD"/>
    <w:rsid w:val="00DF0214"/>
    <w:rsid w:val="00DF4AA9"/>
    <w:rsid w:val="00E11A0F"/>
    <w:rsid w:val="00E44CAC"/>
    <w:rsid w:val="00E46C78"/>
    <w:rsid w:val="00E77492"/>
    <w:rsid w:val="00EA595B"/>
    <w:rsid w:val="00EC060D"/>
    <w:rsid w:val="00ED234E"/>
    <w:rsid w:val="00F07782"/>
    <w:rsid w:val="00F24EE1"/>
    <w:rsid w:val="00F618ED"/>
    <w:rsid w:val="00F64DB6"/>
    <w:rsid w:val="00F80F30"/>
    <w:rsid w:val="00FA47FF"/>
    <w:rsid w:val="00FC124B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C6527F"/>
  <w15:docId w15:val="{43A78FDF-42D4-4EEB-AE98-136E33F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3FB"/>
    <w:rPr>
      <w:rFonts w:ascii="Courier New" w:hAnsi="Courier New" w:cs="Courier New"/>
    </w:rPr>
  </w:style>
  <w:style w:type="table" w:customStyle="1" w:styleId="Calendar4">
    <w:name w:val="Calendar 4"/>
    <w:basedOn w:val="TableNormal"/>
    <w:uiPriority w:val="99"/>
    <w:qFormat/>
    <w:rsid w:val="00803F41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GridTable2">
    <w:name w:val="Grid Table 2"/>
    <w:basedOn w:val="TableNormal"/>
    <w:uiPriority w:val="47"/>
    <w:rsid w:val="00803F4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5BEB-056E-449C-9763-4D3DCCC2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409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5</cp:revision>
  <cp:lastPrinted>2019-06-25T03:48:00Z</cp:lastPrinted>
  <dcterms:created xsi:type="dcterms:W3CDTF">2019-06-24T06:10:00Z</dcterms:created>
  <dcterms:modified xsi:type="dcterms:W3CDTF">2019-06-25T03:48:00Z</dcterms:modified>
</cp:coreProperties>
</file>